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B905F4" w:rsidRDefault="005C57F5" w:rsidP="00A27E23">
      <w:pPr>
        <w:rPr>
          <w:rFonts w:eastAsia="Times New Roman" w:cstheme="minorHAnsi"/>
          <w:b/>
          <w:bCs/>
          <w:lang w:eastAsia="nb-NO"/>
        </w:rPr>
      </w:pPr>
      <w:bookmarkStart w:id="0" w:name="_GoBack"/>
      <w:bookmarkEnd w:id="0"/>
      <w:r w:rsidRPr="00B905F4">
        <w:rPr>
          <w:rFonts w:cstheme="minorHAnsi"/>
          <w:b/>
        </w:rPr>
        <w:t>M</w:t>
      </w:r>
      <w:r w:rsidR="0086424E" w:rsidRPr="00B905F4">
        <w:rPr>
          <w:rFonts w:cstheme="minorHAnsi"/>
          <w:b/>
        </w:rPr>
        <w:t>yelomatose</w:t>
      </w:r>
      <w:r w:rsidR="00A27E23" w:rsidRPr="00B905F4">
        <w:rPr>
          <w:rFonts w:cstheme="minorHAnsi"/>
          <w:b/>
        </w:rPr>
        <w:t xml:space="preserve">: </w:t>
      </w:r>
      <w:r w:rsidR="00A27E23" w:rsidRPr="00B905F4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B905F4" w:rsidRPr="00B905F4" w:rsidRDefault="00B905F4" w:rsidP="00B905F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B905F4">
        <w:rPr>
          <w:rFonts w:eastAsia="Times New Roman" w:cstheme="minorHAnsi"/>
          <w:color w:val="212121"/>
          <w:lang w:eastAsia="nb-NO"/>
        </w:rPr>
        <w:t>Ved påvist M-komponent i serum og/eller urin, kombinert med en eller flere av elementene:</w:t>
      </w:r>
    </w:p>
    <w:p w:rsidR="00B905F4" w:rsidRPr="00B905F4" w:rsidRDefault="00B905F4" w:rsidP="00B905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B905F4">
        <w:rPr>
          <w:rFonts w:eastAsia="Times New Roman" w:cstheme="minorHAnsi"/>
          <w:color w:val="212121"/>
          <w:lang w:eastAsia="nb-NO"/>
        </w:rPr>
        <w:t>Anemi</w:t>
      </w:r>
    </w:p>
    <w:p w:rsidR="00B905F4" w:rsidRPr="00B905F4" w:rsidRDefault="00B905F4" w:rsidP="00B905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B905F4">
        <w:rPr>
          <w:rFonts w:eastAsia="Times New Roman" w:cstheme="minorHAnsi"/>
          <w:color w:val="212121"/>
          <w:lang w:eastAsia="nb-NO"/>
        </w:rPr>
        <w:t>Skjelettsmerter</w:t>
      </w:r>
    </w:p>
    <w:p w:rsidR="00B905F4" w:rsidRPr="00B905F4" w:rsidRDefault="00B905F4" w:rsidP="00B905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B905F4">
        <w:rPr>
          <w:rFonts w:eastAsia="Times New Roman" w:cstheme="minorHAnsi"/>
          <w:color w:val="212121"/>
          <w:lang w:eastAsia="nb-NO"/>
        </w:rPr>
        <w:t xml:space="preserve">Påvist </w:t>
      </w:r>
      <w:proofErr w:type="spellStart"/>
      <w:r w:rsidRPr="00B905F4">
        <w:rPr>
          <w:rFonts w:eastAsia="Times New Roman" w:cstheme="minorHAnsi"/>
          <w:color w:val="212121"/>
          <w:lang w:eastAsia="nb-NO"/>
        </w:rPr>
        <w:t>osteolyse</w:t>
      </w:r>
      <w:proofErr w:type="spellEnd"/>
      <w:r w:rsidRPr="00B905F4">
        <w:rPr>
          <w:rFonts w:eastAsia="Times New Roman" w:cstheme="minorHAnsi"/>
          <w:color w:val="212121"/>
          <w:lang w:eastAsia="nb-NO"/>
        </w:rPr>
        <w:t xml:space="preserve"> eller kompresjonsfraktur</w:t>
      </w:r>
    </w:p>
    <w:p w:rsidR="00B905F4" w:rsidRPr="00B905F4" w:rsidRDefault="00B905F4" w:rsidP="00B905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B905F4">
        <w:rPr>
          <w:rFonts w:eastAsia="Times New Roman" w:cstheme="minorHAnsi"/>
          <w:color w:val="212121"/>
          <w:lang w:eastAsia="nb-NO"/>
        </w:rPr>
        <w:t>Redusert nyrefunksjon</w:t>
      </w:r>
    </w:p>
    <w:p w:rsidR="00B905F4" w:rsidRPr="00B905F4" w:rsidRDefault="00B905F4" w:rsidP="00B905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B905F4">
        <w:rPr>
          <w:rFonts w:eastAsia="Times New Roman" w:cstheme="minorHAnsi"/>
          <w:color w:val="212121"/>
          <w:lang w:eastAsia="nb-NO"/>
        </w:rPr>
        <w:t>Hyperkalsemi</w:t>
      </w:r>
      <w:proofErr w:type="spellEnd"/>
    </w:p>
    <w:p w:rsidR="00B905F4" w:rsidRPr="00B905F4" w:rsidRDefault="00B905F4" w:rsidP="00B905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B905F4">
        <w:rPr>
          <w:rFonts w:eastAsia="Times New Roman" w:cstheme="minorHAnsi"/>
          <w:color w:val="212121"/>
          <w:lang w:eastAsia="nb-NO"/>
        </w:rPr>
        <w:t>Klinisk mistanke om medullakompresjon, nevrologiske symptomer fra underekstremiteter</w:t>
      </w:r>
    </w:p>
    <w:p w:rsidR="008A6216" w:rsidRPr="00B905F4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B905F4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B905F4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Myelomatose - Helsedirektoratet</w:t>
        </w:r>
      </w:hyperlink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11364"/>
    <w:multiLevelType w:val="multilevel"/>
    <w:tmpl w:val="09E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412C7B"/>
    <w:rsid w:val="00464CC4"/>
    <w:rsid w:val="005C57F5"/>
    <w:rsid w:val="005E53A4"/>
    <w:rsid w:val="00690B1B"/>
    <w:rsid w:val="006D13D9"/>
    <w:rsid w:val="00791963"/>
    <w:rsid w:val="008330D4"/>
    <w:rsid w:val="008503B7"/>
    <w:rsid w:val="0086424E"/>
    <w:rsid w:val="008A6216"/>
    <w:rsid w:val="00994CBA"/>
    <w:rsid w:val="00A22A16"/>
    <w:rsid w:val="00A27E23"/>
    <w:rsid w:val="00A3229D"/>
    <w:rsid w:val="00B905F4"/>
    <w:rsid w:val="00CE6384"/>
    <w:rsid w:val="00E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9B4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myelomato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5</cp:revision>
  <dcterms:created xsi:type="dcterms:W3CDTF">2023-10-12T08:06:00Z</dcterms:created>
  <dcterms:modified xsi:type="dcterms:W3CDTF">2023-10-12T08:10:00Z</dcterms:modified>
</cp:coreProperties>
</file>